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84255" w14:textId="57E6FA30" w:rsidR="008D62B0" w:rsidRDefault="008D62B0" w:rsidP="008D62B0">
      <w:pPr>
        <w:pStyle w:val="Nagwek"/>
        <w:jc w:val="right"/>
      </w:pPr>
      <w:bookmarkStart w:id="0" w:name="_GoBack"/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67962022" wp14:editId="5236A1C8">
            <wp:simplePos x="0" y="0"/>
            <wp:positionH relativeFrom="column">
              <wp:posOffset>1226820</wp:posOffset>
            </wp:positionH>
            <wp:positionV relativeFrom="paragraph">
              <wp:posOffset>-388620</wp:posOffset>
            </wp:positionV>
            <wp:extent cx="2076579" cy="87630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579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pl-PL" w:bidi="ar-SA"/>
        </w:rPr>
        <w:drawing>
          <wp:anchor distT="0" distB="0" distL="114300" distR="114300" simplePos="0" relativeHeight="251660288" behindDoc="0" locked="0" layoutInCell="1" allowOverlap="1" wp14:anchorId="055B9651" wp14:editId="447C7BD1">
            <wp:simplePos x="0" y="0"/>
            <wp:positionH relativeFrom="column">
              <wp:posOffset>4714240</wp:posOffset>
            </wp:positionH>
            <wp:positionV relativeFrom="paragraph">
              <wp:posOffset>-314960</wp:posOffset>
            </wp:positionV>
            <wp:extent cx="818515" cy="81851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25A24C5D" wp14:editId="5318E2F8">
            <wp:simplePos x="0" y="0"/>
            <wp:positionH relativeFrom="column">
              <wp:posOffset>6980555</wp:posOffset>
            </wp:positionH>
            <wp:positionV relativeFrom="paragraph">
              <wp:posOffset>-235585</wp:posOffset>
            </wp:positionV>
            <wp:extent cx="2080895" cy="666115"/>
            <wp:effectExtent l="0" t="0" r="0" b="63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95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A3C60B" w14:textId="28FC6BFC" w:rsidR="00855F63" w:rsidRDefault="00855F63" w:rsidP="00895B5F">
      <w:pPr>
        <w:jc w:val="center"/>
        <w:rPr>
          <w:rFonts w:asciiTheme="minorHAnsi" w:hAnsiTheme="minorHAnsi" w:cstheme="minorHAnsi"/>
        </w:rPr>
      </w:pPr>
    </w:p>
    <w:p w14:paraId="24792314" w14:textId="329F7EBD" w:rsidR="00577C07" w:rsidRDefault="00856343" w:rsidP="00577C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12</w:t>
      </w:r>
    </w:p>
    <w:p w14:paraId="05A1D611" w14:textId="77777777" w:rsidR="00856343" w:rsidRPr="00855F63" w:rsidRDefault="00856343" w:rsidP="00577C07">
      <w:pPr>
        <w:rPr>
          <w:rFonts w:asciiTheme="minorHAnsi" w:hAnsiTheme="minorHAnsi" w:cstheme="minorHAnsi"/>
        </w:rPr>
      </w:pPr>
    </w:p>
    <w:tbl>
      <w:tblPr>
        <w:tblW w:w="14317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07"/>
        <w:gridCol w:w="11910"/>
      </w:tblGrid>
      <w:tr w:rsidR="00577C07" w:rsidRPr="00855F63" w14:paraId="77F9791E" w14:textId="77777777" w:rsidTr="000B66E5">
        <w:tc>
          <w:tcPr>
            <w:tcW w:w="143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3895C" w14:textId="77777777" w:rsidR="00577C07" w:rsidRPr="00855F63" w:rsidRDefault="00577C07" w:rsidP="000B66E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Lista operacji nie</w:t>
            </w:r>
            <w:r w:rsidRPr="00892559">
              <w:rPr>
                <w:rFonts w:asciiTheme="minorHAnsi" w:hAnsiTheme="minorHAnsi" w:cstheme="minorHAnsi"/>
                <w:b/>
                <w:sz w:val="16"/>
                <w:szCs w:val="16"/>
              </w:rPr>
              <w:t>spełniających warunków udzielenia wsparcia</w:t>
            </w:r>
          </w:p>
        </w:tc>
      </w:tr>
      <w:tr w:rsidR="00577C07" w:rsidRPr="00855F63" w14:paraId="00CEFA68" w14:textId="77777777" w:rsidTr="000B66E5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A866EA" w14:textId="77777777" w:rsidR="00577C07" w:rsidRPr="00855F63" w:rsidRDefault="00577C07" w:rsidP="000B66E5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Numer naboru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/konkursu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:</w:t>
            </w:r>
          </w:p>
        </w:tc>
        <w:tc>
          <w:tcPr>
            <w:tcW w:w="1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80F1F4" w14:textId="77777777" w:rsidR="00577C07" w:rsidRPr="00855F63" w:rsidRDefault="00577C07" w:rsidP="000B66E5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………………..</w:t>
            </w:r>
          </w:p>
        </w:tc>
      </w:tr>
      <w:tr w:rsidR="00577C07" w:rsidRPr="00855F63" w14:paraId="4A916C69" w14:textId="77777777" w:rsidTr="000B66E5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691650" w14:textId="77777777" w:rsidR="00577C07" w:rsidRPr="00855F63" w:rsidRDefault="00577C07" w:rsidP="000B66E5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Czas trwania naboru:</w:t>
            </w:r>
          </w:p>
        </w:tc>
        <w:tc>
          <w:tcPr>
            <w:tcW w:w="1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89CD30" w14:textId="77777777" w:rsidR="00577C07" w:rsidRPr="00855F63" w:rsidRDefault="00577C07" w:rsidP="000B66E5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od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</w:t>
            </w: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do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…………………..</w:t>
            </w:r>
          </w:p>
        </w:tc>
      </w:tr>
      <w:tr w:rsidR="00577C07" w:rsidRPr="00855F63" w14:paraId="7A6E1078" w14:textId="77777777" w:rsidTr="000B66E5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F8E2A8" w14:textId="77777777" w:rsidR="00577C07" w:rsidRPr="00855F63" w:rsidRDefault="00577C07" w:rsidP="000B66E5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EUR:</w:t>
            </w:r>
          </w:p>
        </w:tc>
        <w:tc>
          <w:tcPr>
            <w:tcW w:w="1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1C1568" w14:textId="77777777" w:rsidR="00577C07" w:rsidRPr="00855F63" w:rsidRDefault="00577C07" w:rsidP="000B66E5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  <w:tr w:rsidR="00577C07" w:rsidRPr="00855F63" w14:paraId="57C42660" w14:textId="77777777" w:rsidTr="000B66E5"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AB5B1" w14:textId="77777777" w:rsidR="00577C07" w:rsidRPr="00855F63" w:rsidRDefault="00577C07" w:rsidP="000B66E5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Limit dostępnych środków w PLN*:</w:t>
            </w:r>
          </w:p>
        </w:tc>
        <w:tc>
          <w:tcPr>
            <w:tcW w:w="1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9928EE" w14:textId="77777777" w:rsidR="00577C07" w:rsidRPr="00855F63" w:rsidRDefault="00577C07" w:rsidP="000B66E5">
            <w:pPr>
              <w:pStyle w:val="Zawartotabeli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……………………</w:t>
            </w:r>
          </w:p>
        </w:tc>
      </w:tr>
    </w:tbl>
    <w:p w14:paraId="1B010AA4" w14:textId="77777777" w:rsidR="00577C07" w:rsidRDefault="00577C07" w:rsidP="00577C07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12020049" w14:textId="77777777" w:rsidR="00577C07" w:rsidRDefault="00577C07" w:rsidP="00577C07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sz w:val="14"/>
          <w:szCs w:val="14"/>
        </w:rPr>
      </w:pPr>
    </w:p>
    <w:p w14:paraId="71D1A7AA" w14:textId="77777777" w:rsidR="00577C07" w:rsidRPr="00855F63" w:rsidRDefault="00577C07" w:rsidP="00577C07">
      <w:pPr>
        <w:pStyle w:val="Zawartotabeli"/>
        <w:tabs>
          <w:tab w:val="left" w:pos="2424"/>
        </w:tabs>
        <w:ind w:left="78"/>
        <w:rPr>
          <w:rFonts w:asciiTheme="minorHAnsi" w:hAnsiTheme="minorHAnsi" w:cstheme="minorHAnsi"/>
          <w:b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</w:p>
    <w:tbl>
      <w:tblPr>
        <w:tblW w:w="14317" w:type="dxa"/>
        <w:tblInd w:w="2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16"/>
        <w:gridCol w:w="1994"/>
        <w:gridCol w:w="3118"/>
        <w:gridCol w:w="2976"/>
        <w:gridCol w:w="2127"/>
        <w:gridCol w:w="3686"/>
      </w:tblGrid>
      <w:tr w:rsidR="00577C07" w:rsidRPr="00855F63" w14:paraId="65430E9B" w14:textId="77777777" w:rsidTr="000B66E5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1A18FA" w14:textId="77777777" w:rsidR="00577C07" w:rsidRPr="00855F63" w:rsidRDefault="00577C07" w:rsidP="000B66E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Lp.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CD7CE" w14:textId="77777777" w:rsidR="00577C07" w:rsidRPr="00855F63" w:rsidRDefault="00577C07" w:rsidP="000B66E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>Znak sprawy (indywidualne oznaczenie sprawy)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2FE164" w14:textId="77777777" w:rsidR="00577C07" w:rsidRPr="00855F63" w:rsidRDefault="00577C07" w:rsidP="000B66E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Nazwa/imię i nazwisko </w:t>
            </w: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wnioskodawcy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E66E00" w14:textId="77777777" w:rsidR="00577C07" w:rsidRPr="00855F63" w:rsidRDefault="00577C07" w:rsidP="000B66E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Tytuł operacji/wniosku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16EA70" w14:textId="77777777" w:rsidR="00577C07" w:rsidRPr="00855F63" w:rsidRDefault="00577C07" w:rsidP="000B66E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4"/>
                <w:szCs w:val="14"/>
              </w:rPr>
              <w:t>Wnioskowana kwota pomocy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CAF03" w14:textId="77777777" w:rsidR="00577C07" w:rsidRPr="00855F63" w:rsidRDefault="00577C07" w:rsidP="000B66E5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kern w:val="0"/>
                <w:sz w:val="14"/>
                <w:szCs w:val="14"/>
              </w:rPr>
              <w:t>Zgodność z warunkami przyznania pomocy</w:t>
            </w:r>
          </w:p>
        </w:tc>
      </w:tr>
      <w:tr w:rsidR="00577C07" w:rsidRPr="00855F63" w14:paraId="01D65156" w14:textId="77777777" w:rsidTr="000B66E5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944EB6" w14:textId="77777777" w:rsidR="00577C07" w:rsidRPr="00855F63" w:rsidRDefault="00577C07" w:rsidP="000B66E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1.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C865D" w14:textId="77777777" w:rsidR="00577C07" w:rsidRPr="00855F63" w:rsidRDefault="00577C07" w:rsidP="000B66E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B8D5B" w14:textId="77777777" w:rsidR="00577C07" w:rsidRPr="00855F63" w:rsidRDefault="00577C07" w:rsidP="000B66E5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1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AA14B" w14:textId="77777777" w:rsidR="00577C07" w:rsidRPr="00855F63" w:rsidRDefault="00577C07" w:rsidP="000B66E5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9A8DCB" w14:textId="77777777" w:rsidR="00577C07" w:rsidRPr="00855F63" w:rsidRDefault="00577C07" w:rsidP="000B66E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3E6C86" w14:textId="77777777" w:rsidR="00577C07" w:rsidRPr="00855F63" w:rsidRDefault="00577C07" w:rsidP="000B66E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577C07" w:rsidRPr="00855F63" w14:paraId="76CFA1EB" w14:textId="77777777" w:rsidTr="000B66E5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FAFF13" w14:textId="77777777" w:rsidR="00577C07" w:rsidRPr="00855F63" w:rsidRDefault="00577C07" w:rsidP="000B66E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2.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184389" w14:textId="77777777" w:rsidR="00577C07" w:rsidRPr="00855F63" w:rsidRDefault="00577C07" w:rsidP="000B66E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3C221" w14:textId="77777777" w:rsidR="00577C07" w:rsidRPr="00855F63" w:rsidRDefault="00577C07" w:rsidP="000B66E5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2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B19EB" w14:textId="77777777" w:rsidR="00577C07" w:rsidRPr="00855F63" w:rsidRDefault="00577C07" w:rsidP="000B66E5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3E3379" w14:textId="77777777" w:rsidR="00577C07" w:rsidRPr="00855F63" w:rsidRDefault="00577C07" w:rsidP="000B66E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498066" w14:textId="77777777" w:rsidR="00577C07" w:rsidRPr="00855F63" w:rsidRDefault="00577C07" w:rsidP="000B66E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577C07" w:rsidRPr="00855F63" w14:paraId="4457B019" w14:textId="77777777" w:rsidTr="000B66E5"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839E8C" w14:textId="77777777" w:rsidR="00577C07" w:rsidRPr="00855F63" w:rsidRDefault="00577C07" w:rsidP="000B66E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3.</w:t>
            </w:r>
          </w:p>
        </w:tc>
        <w:tc>
          <w:tcPr>
            <w:tcW w:w="1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66232C" w14:textId="77777777" w:rsidR="00577C07" w:rsidRPr="00855F63" w:rsidRDefault="00577C07" w:rsidP="000B66E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601F4F" w14:textId="77777777" w:rsidR="00577C07" w:rsidRPr="00855F63" w:rsidRDefault="00577C07" w:rsidP="000B66E5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Wnioskodawca 3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9DE8C1" w14:textId="77777777" w:rsidR="00577C07" w:rsidRPr="00855F63" w:rsidRDefault="00577C07" w:rsidP="000B66E5">
            <w:pPr>
              <w:pStyle w:val="Zawartotabeli"/>
              <w:rPr>
                <w:rFonts w:asciiTheme="minorHAnsi" w:hAnsiTheme="minorHAnsi" w:cstheme="minorHAnsi"/>
                <w:sz w:val="14"/>
                <w:szCs w:val="14"/>
              </w:rPr>
            </w:pP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>Tytuł operacji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/wniosku</w:t>
            </w:r>
            <w:r w:rsidRPr="00855F63">
              <w:rPr>
                <w:rFonts w:asciiTheme="minorHAnsi" w:hAnsiTheme="minorHAnsi" w:cstheme="minorHAnsi"/>
                <w:sz w:val="14"/>
                <w:szCs w:val="14"/>
              </w:rPr>
              <w:t xml:space="preserve"> 3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F6D96E" w14:textId="77777777" w:rsidR="00577C07" w:rsidRPr="00855F63" w:rsidRDefault="00577C07" w:rsidP="000B66E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…………….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015F8" w14:textId="77777777" w:rsidR="00577C07" w:rsidRPr="00855F63" w:rsidRDefault="00577C07" w:rsidP="000B66E5">
            <w:pPr>
              <w:pStyle w:val="Zawartotabeli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</w:tbl>
    <w:p w14:paraId="730B8339" w14:textId="77777777" w:rsidR="00577C07" w:rsidRPr="00855F63" w:rsidRDefault="00577C07" w:rsidP="00577C07">
      <w:pPr>
        <w:pStyle w:val="Zawartotabeli"/>
        <w:tabs>
          <w:tab w:val="left" w:pos="6596"/>
          <w:tab w:val="left" w:pos="8124"/>
          <w:tab w:val="left" w:pos="10108"/>
          <w:tab w:val="left" w:pos="11019"/>
          <w:tab w:val="left" w:pos="12091"/>
          <w:tab w:val="left" w:pos="13280"/>
          <w:tab w:val="left" w:pos="14416"/>
          <w:tab w:val="left" w:pos="15326"/>
        </w:tabs>
        <w:ind w:left="78"/>
        <w:rPr>
          <w:rFonts w:asciiTheme="minorHAnsi" w:hAnsiTheme="minorHAnsi" w:cstheme="minorHAnsi"/>
          <w:sz w:val="14"/>
          <w:szCs w:val="14"/>
        </w:rPr>
      </w:pPr>
      <w:r w:rsidRPr="00855F63">
        <w:rPr>
          <w:rFonts w:asciiTheme="minorHAnsi" w:hAnsiTheme="minorHAnsi" w:cstheme="minorHAnsi"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  <w:r w:rsidRPr="00855F63">
        <w:rPr>
          <w:rFonts w:asciiTheme="minorHAnsi" w:hAnsiTheme="minorHAnsi" w:cstheme="minorHAnsi"/>
          <w:b/>
          <w:sz w:val="14"/>
          <w:szCs w:val="14"/>
        </w:rPr>
        <w:tab/>
      </w:r>
    </w:p>
    <w:p w14:paraId="1BB6213D" w14:textId="77777777" w:rsidR="00577C07" w:rsidRDefault="00577C07" w:rsidP="00577C07">
      <w:pPr>
        <w:ind w:right="944"/>
        <w:jc w:val="right"/>
        <w:rPr>
          <w:rFonts w:asciiTheme="minorHAnsi" w:hAnsiTheme="minorHAnsi" w:cstheme="minorHAnsi"/>
          <w:sz w:val="16"/>
          <w:szCs w:val="16"/>
        </w:rPr>
      </w:pPr>
    </w:p>
    <w:p w14:paraId="3525DAA2" w14:textId="77777777" w:rsidR="00577C07" w:rsidRDefault="00577C07" w:rsidP="00577C07">
      <w:pPr>
        <w:ind w:right="944"/>
        <w:rPr>
          <w:rFonts w:asciiTheme="minorHAnsi" w:hAnsiTheme="minorHAnsi" w:cstheme="minorHAnsi"/>
          <w:sz w:val="16"/>
          <w:szCs w:val="16"/>
        </w:rPr>
      </w:pPr>
    </w:p>
    <w:p w14:paraId="0841388B" w14:textId="77777777" w:rsidR="00577C07" w:rsidRDefault="00577C07" w:rsidP="00577C07">
      <w:pPr>
        <w:ind w:left="13325" w:right="944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Przewodniczący Rady</w:t>
      </w:r>
    </w:p>
    <w:p w14:paraId="4922EF1B" w14:textId="77777777" w:rsidR="00577C07" w:rsidRPr="00855F63" w:rsidRDefault="00577C07" w:rsidP="00577C07">
      <w:pPr>
        <w:ind w:left="13325"/>
        <w:rPr>
          <w:rFonts w:asciiTheme="minorHAnsi" w:hAnsiTheme="minorHAnsi" w:cstheme="minorHAnsi"/>
          <w:sz w:val="16"/>
          <w:szCs w:val="16"/>
        </w:rPr>
      </w:pPr>
    </w:p>
    <w:p w14:paraId="5C3BCB01" w14:textId="77777777" w:rsidR="00577C07" w:rsidRPr="00855F63" w:rsidRDefault="00577C07" w:rsidP="00577C07">
      <w:pPr>
        <w:ind w:left="13325"/>
        <w:rPr>
          <w:rFonts w:asciiTheme="minorHAnsi" w:hAnsiTheme="minorHAnsi" w:cstheme="minorHAnsi"/>
          <w:sz w:val="16"/>
          <w:szCs w:val="16"/>
        </w:rPr>
      </w:pPr>
      <w:r w:rsidRPr="00855F63">
        <w:rPr>
          <w:rFonts w:asciiTheme="minorHAnsi" w:hAnsiTheme="minorHAnsi" w:cstheme="minorHAnsi"/>
          <w:sz w:val="16"/>
          <w:szCs w:val="16"/>
        </w:rPr>
        <w:t>................................................</w:t>
      </w:r>
    </w:p>
    <w:p w14:paraId="39F03463" w14:textId="4195A21E" w:rsidR="00855F63" w:rsidRPr="00855F63" w:rsidRDefault="00855F63" w:rsidP="00577C07">
      <w:pPr>
        <w:jc w:val="center"/>
        <w:rPr>
          <w:rFonts w:asciiTheme="minorHAnsi" w:hAnsiTheme="minorHAnsi" w:cstheme="minorHAnsi"/>
          <w:sz w:val="16"/>
          <w:szCs w:val="16"/>
        </w:rPr>
      </w:pPr>
    </w:p>
    <w:sectPr w:rsidR="00855F63" w:rsidRPr="00855F63">
      <w:pgSz w:w="16838" w:h="11906" w:orient="landscape"/>
      <w:pgMar w:top="567" w:right="363" w:bottom="567" w:left="363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47"/>
    <w:rsid w:val="00021355"/>
    <w:rsid w:val="00577C07"/>
    <w:rsid w:val="005F1743"/>
    <w:rsid w:val="008550D4"/>
    <w:rsid w:val="00855F63"/>
    <w:rsid w:val="00856343"/>
    <w:rsid w:val="00892559"/>
    <w:rsid w:val="00895B5F"/>
    <w:rsid w:val="008D62B0"/>
    <w:rsid w:val="00A67EB9"/>
    <w:rsid w:val="00C43647"/>
    <w:rsid w:val="00D31009"/>
    <w:rsid w:val="00D675E4"/>
    <w:rsid w:val="00ED233D"/>
    <w:rsid w:val="00F3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3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2B0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2B0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rsid w:val="008D62B0"/>
    <w:rPr>
      <w:rFonts w:ascii="Liberation Sans" w:eastAsia="Noto Sans CJK SC" w:hAnsi="Liberation 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2B0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2B0"/>
    <w:rPr>
      <w:rFonts w:ascii="Tahoma" w:hAnsi="Tahoma" w:cs="Mangal"/>
      <w:sz w:val="16"/>
      <w:szCs w:val="14"/>
    </w:rPr>
  </w:style>
  <w:style w:type="character" w:customStyle="1" w:styleId="NagwekZnak">
    <w:name w:val="Nagłówek Znak"/>
    <w:basedOn w:val="Domylnaczcionkaakapitu"/>
    <w:link w:val="Nagwek"/>
    <w:rsid w:val="008D62B0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Wiola</cp:lastModifiedBy>
  <cp:revision>5</cp:revision>
  <cp:lastPrinted>2025-02-18T12:34:00Z</cp:lastPrinted>
  <dcterms:created xsi:type="dcterms:W3CDTF">2025-01-16T11:13:00Z</dcterms:created>
  <dcterms:modified xsi:type="dcterms:W3CDTF">2025-04-01T13:40:00Z</dcterms:modified>
  <dc:language>pl-PL</dc:language>
</cp:coreProperties>
</file>